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2"/>
        <w:gridCol w:w="3710"/>
        <w:gridCol w:w="3754"/>
      </w:tblGrid>
      <w:tr w:rsidR="008B6F76" w:rsidRPr="008B6F76" w14:paraId="33F9641D" w14:textId="77777777" w:rsidTr="006F3E68">
        <w:trPr>
          <w:tblHeader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7A05" w14:textId="77777777" w:rsidR="008B6F76" w:rsidRPr="008B6F76" w:rsidRDefault="008B6F76" w:rsidP="006F3E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B6F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8B6F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F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EE090" w14:textId="77777777" w:rsidR="008B6F76" w:rsidRPr="008B6F76" w:rsidRDefault="008B6F76" w:rsidP="006F3E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B6F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8B6F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F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hội</w:t>
            </w:r>
            <w:proofErr w:type="spellEnd"/>
            <w:r w:rsidRPr="008B6F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F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chợ</w:t>
            </w:r>
            <w:proofErr w:type="spell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9F0D8" w14:textId="77777777" w:rsidR="008B6F76" w:rsidRPr="008B6F76" w:rsidRDefault="008B6F76" w:rsidP="006F3E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Trang web</w:t>
            </w:r>
          </w:p>
        </w:tc>
      </w:tr>
      <w:tr w:rsidR="008B6F76" w:rsidRPr="008B6F76" w14:paraId="3508677D" w14:textId="77777777" w:rsidTr="006F3E68">
        <w:tc>
          <w:tcPr>
            <w:tcW w:w="1735" w:type="dxa"/>
            <w:shd w:val="clear" w:color="auto" w:fill="auto"/>
          </w:tcPr>
          <w:p w14:paraId="0182779E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17. 3. — 19. 3. 2023</w:t>
            </w:r>
          </w:p>
        </w:tc>
        <w:tc>
          <w:tcPr>
            <w:tcW w:w="4043" w:type="dxa"/>
            <w:shd w:val="clear" w:color="auto" w:fill="auto"/>
          </w:tcPr>
          <w:p w14:paraId="05339C07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HOLIDAY WORLD &amp; REGION WORLD 2023</w:t>
            </w:r>
          </w:p>
          <w:p w14:paraId="27F571CB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0E1B2F08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3</w:t>
            </w: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1st year of international tourism and regional tourism fairs</w:t>
            </w:r>
          </w:p>
          <w:p w14:paraId="43E7F586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220" w:type="dxa"/>
            <w:shd w:val="clear" w:color="auto" w:fill="auto"/>
          </w:tcPr>
          <w:p w14:paraId="34C2ECEF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https://www.pvaexpo.cz/akce/98</w:t>
            </w:r>
          </w:p>
        </w:tc>
      </w:tr>
      <w:tr w:rsidR="008B6F76" w:rsidRPr="008B6F76" w14:paraId="13FB7D82" w14:textId="77777777" w:rsidTr="006F3E68">
        <w:tc>
          <w:tcPr>
            <w:tcW w:w="1735" w:type="dxa"/>
            <w:shd w:val="clear" w:color="auto" w:fill="auto"/>
          </w:tcPr>
          <w:p w14:paraId="1E76F802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24. 3. — 26. 3. 2023</w:t>
            </w:r>
          </w:p>
          <w:p w14:paraId="55153726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shd w:val="clear" w:color="auto" w:fill="auto"/>
          </w:tcPr>
          <w:p w14:paraId="29F17F27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FOR BIKES 2023</w:t>
            </w:r>
          </w:p>
          <w:p w14:paraId="30A7C68C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2F78B85C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13th </w:t>
            </w:r>
            <w:r w:rsidRPr="008B6F7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</w:t>
            </w:r>
            <w:proofErr w:type="spellStart"/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ycling</w:t>
            </w:r>
            <w:proofErr w:type="spellEnd"/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8B6F7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F</w:t>
            </w: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air</w:t>
            </w:r>
          </w:p>
        </w:tc>
        <w:tc>
          <w:tcPr>
            <w:tcW w:w="3220" w:type="dxa"/>
            <w:shd w:val="clear" w:color="auto" w:fill="auto"/>
          </w:tcPr>
          <w:p w14:paraId="4545708C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https://www.pvaexpo.cz/akce/149</w:t>
            </w:r>
          </w:p>
        </w:tc>
      </w:tr>
      <w:tr w:rsidR="008B6F76" w:rsidRPr="008B6F76" w14:paraId="7A247478" w14:textId="77777777" w:rsidTr="006F3E68">
        <w:tc>
          <w:tcPr>
            <w:tcW w:w="1735" w:type="dxa"/>
            <w:shd w:val="clear" w:color="auto" w:fill="auto"/>
          </w:tcPr>
          <w:p w14:paraId="320AA51E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24. 3. — 25. 3. 2023</w:t>
            </w:r>
          </w:p>
          <w:p w14:paraId="5D6D2EE9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shd w:val="clear" w:color="auto" w:fill="auto"/>
          </w:tcPr>
          <w:p w14:paraId="40AD97A2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 xml:space="preserve">FOR BEAUTY 2023 - </w:t>
            </w: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  <w:lang w:val="vi-VN"/>
              </w:rPr>
              <w:t>J</w:t>
            </w: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aro</w:t>
            </w:r>
          </w:p>
          <w:p w14:paraId="5E9EE669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Fair of cosmetics, hairdressing, nail design and foot care</w:t>
            </w:r>
          </w:p>
          <w:p w14:paraId="10FA2BB4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220" w:type="dxa"/>
            <w:shd w:val="clear" w:color="auto" w:fill="auto"/>
          </w:tcPr>
          <w:p w14:paraId="686B5EE5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https://www.pvaexpo.cz/akce/157</w:t>
            </w:r>
          </w:p>
        </w:tc>
      </w:tr>
      <w:tr w:rsidR="008B6F76" w:rsidRPr="008B6F76" w14:paraId="04555275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51468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30. 3. — 2. 4. 2023</w:t>
            </w:r>
          </w:p>
          <w:p w14:paraId="693CBA83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2089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DESIGN SHAKER 2023</w:t>
            </w:r>
          </w:p>
          <w:p w14:paraId="070905A9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FAIR OF INTERIOR DESIGN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AC85D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https://www.pvaexpo.cz/akce/105</w:t>
            </w:r>
          </w:p>
        </w:tc>
      </w:tr>
      <w:tr w:rsidR="008B6F76" w:rsidRPr="008B6F76" w14:paraId="081C1305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90E99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30. 3. — 2. 4. 2023</w:t>
            </w:r>
          </w:p>
          <w:p w14:paraId="05C1DF5C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27C99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FOR GARDEN 2023</w:t>
            </w:r>
          </w:p>
          <w:p w14:paraId="6992F1EA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557936C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FAIR OF GARDEN ARCHITECTURE, GREEN, FURNITURE, GARDEN AND UTILITY TECHNOLOGY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F61E9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https://www.pvaexpo.cz/akce/107</w:t>
            </w:r>
          </w:p>
        </w:tc>
      </w:tr>
      <w:tr w:rsidR="008B6F76" w:rsidRPr="008B6F76" w14:paraId="4E2A715E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26575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30. 3. — 2. 4. 2023</w:t>
            </w:r>
          </w:p>
          <w:p w14:paraId="34CB0DA6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7278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FOR INTERIOR 2023 - jaro</w:t>
            </w:r>
          </w:p>
          <w:p w14:paraId="204F4548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FURNITURE, INTERIOR AND HOME ACCESSORIES FAIR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18CFC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https://www.pvaexpo.cz/akce/148</w:t>
            </w:r>
          </w:p>
        </w:tc>
      </w:tr>
      <w:tr w:rsidR="008B6F76" w:rsidRPr="008B6F76" w14:paraId="41A26C47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C0A79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25. 4. — 27. 4. 2023</w:t>
            </w:r>
          </w:p>
          <w:p w14:paraId="793AB04D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A6CD6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REKLAMA POLYGRAF OBALY 2023</w:t>
            </w:r>
          </w:p>
          <w:p w14:paraId="687E391D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Fair of advertising, polygraphy, packaging and innovative technologies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1F28A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https://www.pvaexpo.cz/akce/169</w:t>
            </w:r>
          </w:p>
        </w:tc>
      </w:tr>
      <w:tr w:rsidR="008B6F76" w:rsidRPr="008B6F76" w14:paraId="724807AC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0B8F6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16. 5. — 17. 5. 2023</w:t>
            </w:r>
          </w:p>
          <w:p w14:paraId="75646EAF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72E0E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WINE PRAGUE 2023</w:t>
            </w:r>
          </w:p>
          <w:p w14:paraId="2DAE99F1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7th year of the international wine fair</w:t>
            </w:r>
          </w:p>
          <w:p w14:paraId="1E5477A3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6DD3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https://www.pvaexpo.cz/akce/180</w:t>
            </w:r>
          </w:p>
        </w:tc>
      </w:tr>
      <w:tr w:rsidR="008B6F76" w:rsidRPr="008B6F76" w14:paraId="6C8BB7B0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B5163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20. 5. 2023</w:t>
            </w:r>
          </w:p>
          <w:p w14:paraId="5A4E1F33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FD860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GLUTEN FREE PRAGUE EXPO 2023</w:t>
            </w:r>
          </w:p>
          <w:p w14:paraId="34EC7D1E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18th year of the gluten-free food conference and sales exhibition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8C21D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https://www.pvaexpo.cz/akce/194</w:t>
            </w:r>
          </w:p>
        </w:tc>
      </w:tr>
      <w:tr w:rsidR="008B6F76" w:rsidRPr="008B6F76" w14:paraId="00127200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2BD2B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23. 5. — 25. 5. 2023</w:t>
            </w:r>
          </w:p>
          <w:p w14:paraId="34EFF98E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59BBE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VODOVODY-KANALIZACE 2023</w:t>
            </w:r>
          </w:p>
          <w:p w14:paraId="0A74BC17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22nd International Water Management </w:t>
            </w:r>
            <w:proofErr w:type="spellStart"/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Exhibitio</w:t>
            </w:r>
            <w:proofErr w:type="spellEnd"/>
            <w:r w:rsidRPr="008B6F7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n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07FC5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https://www.pvaexpo.cz/akce/182</w:t>
            </w:r>
          </w:p>
        </w:tc>
      </w:tr>
      <w:tr w:rsidR="008B6F76" w:rsidRPr="008B6F76" w14:paraId="6DA326EF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C1DC6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8. 6. — 10. 6. 2023</w:t>
            </w:r>
          </w:p>
          <w:p w14:paraId="0BFF227B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78DD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VELETRH VĚDY 2023</w:t>
            </w:r>
          </w:p>
          <w:p w14:paraId="395B8842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The largest scientific event in the Czech Republic</w:t>
            </w:r>
          </w:p>
          <w:p w14:paraId="07871AE1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EE77A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https://www.pvaexpo.cz/akce/195</w:t>
            </w:r>
          </w:p>
        </w:tc>
      </w:tr>
      <w:tr w:rsidR="008B6F76" w:rsidRPr="008B6F76" w14:paraId="4EE1851F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98315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7. 9. — 9. 9. 2023</w:t>
            </w:r>
          </w:p>
          <w:p w14:paraId="18C6719B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10AE6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FOR DECOR &amp; HOME 2023 - podzim</w:t>
            </w:r>
          </w:p>
          <w:p w14:paraId="130BC6E4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15th contracting fair of decorations, home and kitchen accessories and gift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9C82F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https://www.pvaexpo.cz/akce/175</w:t>
            </w:r>
          </w:p>
        </w:tc>
      </w:tr>
      <w:tr w:rsidR="008B6F76" w:rsidRPr="008B6F76" w14:paraId="5D8EB299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CCC21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19. 9. — 23. 9. 2023</w:t>
            </w:r>
          </w:p>
          <w:p w14:paraId="31EFEDF9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93715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FOR INTERIOR 2023 - podzim</w:t>
            </w:r>
          </w:p>
          <w:p w14:paraId="1713015D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18th fair of furniture, interiors and home design</w:t>
            </w:r>
          </w:p>
          <w:p w14:paraId="4F28135E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BDB08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https://www.pvaexpo.cz/akce/176</w:t>
            </w:r>
          </w:p>
        </w:tc>
      </w:tr>
      <w:tr w:rsidR="008B6F76" w:rsidRPr="008B6F76" w14:paraId="6F3F5D01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6789D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19. 9. — 23. 9. 2023</w:t>
            </w:r>
          </w:p>
          <w:p w14:paraId="642E017D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C0C2C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FOR ARCH 2023</w:t>
            </w:r>
          </w:p>
          <w:p w14:paraId="076BE62E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34th construction fair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A1F4B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https://www.pvaexpo.cz/akce/186</w:t>
            </w:r>
          </w:p>
        </w:tc>
      </w:tr>
      <w:tr w:rsidR="008B6F76" w:rsidRPr="008B6F76" w14:paraId="21B921FE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FEA9E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12. 10. — 14. 10. 2023</w:t>
            </w:r>
          </w:p>
          <w:p w14:paraId="6538A7F5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045E2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PRAGODENT 2023</w:t>
            </w:r>
          </w:p>
          <w:p w14:paraId="3ED5CDD0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29th International Dental Fair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56ED1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https://www.pvaexpo.cz/akce/128</w:t>
            </w:r>
          </w:p>
        </w:tc>
      </w:tr>
      <w:tr w:rsidR="008B6F76" w:rsidRPr="008B6F76" w14:paraId="66BA7540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9CD7C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20. 10. — 22. 10. 2023</w:t>
            </w:r>
          </w:p>
          <w:p w14:paraId="4E2D0170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CF50A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FOR BABIES 2023</w:t>
            </w:r>
          </w:p>
          <w:p w14:paraId="337141D2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1AF6F02E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13th fair of supplies for children and babies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8D4DA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https://www.pvaexpo.cz/akce/159</w:t>
            </w:r>
          </w:p>
        </w:tc>
      </w:tr>
      <w:tr w:rsidR="008B6F76" w:rsidRPr="008B6F76" w14:paraId="64DCDE71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11216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20. 10. — 22. 10. 2023</w:t>
            </w:r>
          </w:p>
          <w:p w14:paraId="678F96CE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3B40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FOR TOYS 2023</w:t>
            </w:r>
          </w:p>
          <w:p w14:paraId="3382B4A2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38586F09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13th fair of toys and games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89159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https://www.pvaexpo.cz/akce/160</w:t>
            </w:r>
          </w:p>
        </w:tc>
      </w:tr>
      <w:tr w:rsidR="008B6F76" w:rsidRPr="008B6F76" w14:paraId="1D55242C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E9076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20. 10. — 22. 10. 2023</w:t>
            </w:r>
          </w:p>
          <w:p w14:paraId="4908B890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D40E7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FOR GAMES 2023</w:t>
            </w:r>
          </w:p>
          <w:p w14:paraId="21CFE0E5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11th trade fair of video games and interactive entertainment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37826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https://www.pvaexpo.cz/akce/161</w:t>
            </w:r>
          </w:p>
        </w:tc>
      </w:tr>
      <w:tr w:rsidR="008B6F76" w:rsidRPr="008B6F76" w14:paraId="1463D471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961B5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Style w:val="dk-style--body-xl-high"/>
                <w:rFonts w:ascii="Times New Roman" w:hAnsi="Times New Roman"/>
                <w:color w:val="000000"/>
                <w:sz w:val="26"/>
                <w:szCs w:val="26"/>
              </w:rPr>
              <w:t>1. 11. — 2. 11. 2023</w:t>
            </w:r>
          </w:p>
          <w:p w14:paraId="0E063FAA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5073F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FOR GASTRO &amp; HOTEL 2023</w:t>
            </w:r>
          </w:p>
          <w:p w14:paraId="41B3AEFD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13th international fair for hotel and restaurant equipment, food industry and gastronomy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CF51B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https://www.pvaexpo.cz/akce/177</w:t>
            </w:r>
          </w:p>
        </w:tc>
      </w:tr>
      <w:tr w:rsidR="008B6F76" w:rsidRPr="008B6F76" w14:paraId="4CFCE26B" w14:textId="77777777" w:rsidTr="006F3E68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BF67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7. 12. — 10. 12. 2023</w:t>
            </w: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0AFC7" w14:textId="77777777" w:rsidR="008B6F76" w:rsidRPr="008B6F76" w:rsidRDefault="008B6F76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</w:pPr>
            <w:r w:rsidRPr="008B6F76">
              <w:rPr>
                <w:b w:val="0"/>
                <w:bCs w:val="0"/>
                <w:color w:val="000000"/>
                <w:spacing w:val="6"/>
                <w:sz w:val="26"/>
                <w:szCs w:val="26"/>
              </w:rPr>
              <w:t>STŘÍBRNÉ VÁNOČNÍ DNY 2023</w:t>
            </w:r>
          </w:p>
          <w:p w14:paraId="09B44B93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14th fair of gifts, decorations and consumer goods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3F78E" w14:textId="77777777" w:rsidR="008B6F76" w:rsidRPr="008B6F76" w:rsidRDefault="008B6F76" w:rsidP="006F3E6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F76">
              <w:rPr>
                <w:rFonts w:ascii="Times New Roman" w:hAnsi="Times New Roman"/>
                <w:color w:val="000000"/>
                <w:sz w:val="26"/>
                <w:szCs w:val="26"/>
              </w:rPr>
              <w:t>https://www.pvaexpo.cz/akce/178</w:t>
            </w:r>
          </w:p>
        </w:tc>
      </w:tr>
    </w:tbl>
    <w:p w14:paraId="001F8BFB" w14:textId="77777777" w:rsidR="009A44CE" w:rsidRPr="008B6F76" w:rsidRDefault="009A44CE">
      <w:pPr>
        <w:rPr>
          <w:rFonts w:ascii="Times New Roman" w:hAnsi="Times New Roman"/>
          <w:sz w:val="26"/>
          <w:szCs w:val="26"/>
        </w:rPr>
      </w:pPr>
    </w:p>
    <w:sectPr w:rsidR="009A44CE" w:rsidRPr="008B6F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F76"/>
    <w:rsid w:val="004C5870"/>
    <w:rsid w:val="008B6F76"/>
    <w:rsid w:val="009A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1DEA2D"/>
  <w15:chartTrackingRefBased/>
  <w15:docId w15:val="{16B85A46-9C3C-C345-B5B3-D7656AB7C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F7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8B6F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CZ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F7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dk-style--body-xl-high">
    <w:name w:val="dk-style--body-xl-high"/>
    <w:basedOn w:val="DefaultParagraphFont"/>
    <w:rsid w:val="008B6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 Nguyen</dc:creator>
  <cp:keywords/>
  <dc:description/>
  <cp:lastModifiedBy>Duc Nguyen</cp:lastModifiedBy>
  <cp:revision>1</cp:revision>
  <dcterms:created xsi:type="dcterms:W3CDTF">2023-03-14T14:56:00Z</dcterms:created>
  <dcterms:modified xsi:type="dcterms:W3CDTF">2023-03-14T14:58:00Z</dcterms:modified>
</cp:coreProperties>
</file>